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2323F8">
        <w:rPr>
          <w:b/>
          <w:sz w:val="32"/>
          <w:szCs w:val="32"/>
        </w:rPr>
        <w:t>U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4C35BB" w:rsidRPr="001E077C" w:rsidRDefault="004C35BB" w:rsidP="00142919">
      <w:pPr>
        <w:pStyle w:val="Akapitzlist"/>
        <w:ind w:left="0"/>
        <w:jc w:val="center"/>
        <w:rPr>
          <w:b/>
          <w:sz w:val="24"/>
          <w:szCs w:val="24"/>
        </w:rPr>
      </w:pPr>
    </w:p>
    <w:p w:rsidR="002323F8" w:rsidRDefault="002323F8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Podczas edycji danych pośrednika dane pośrednika są przepisywane do historii</w:t>
      </w:r>
    </w:p>
    <w:p w:rsidR="002323F8" w:rsidRDefault="005A3B74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Dodano klucz do tabel</w:t>
      </w:r>
    </w:p>
    <w:p w:rsidR="005A3B74" w:rsidRDefault="005A3B74" w:rsidP="005A3B7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Licencje</w:t>
      </w:r>
    </w:p>
    <w:p w:rsidR="005A3B74" w:rsidRDefault="005A3B74" w:rsidP="005A3B74">
      <w:pPr>
        <w:pStyle w:val="Akapitzlist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Terminarz_hist</w:t>
      </w:r>
      <w:proofErr w:type="spellEnd"/>
    </w:p>
    <w:p w:rsidR="005A3B74" w:rsidRDefault="00D215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Usunięto opcje Rejestr Pomocy publicznej w </w:t>
      </w:r>
      <w:proofErr w:type="gramStart"/>
      <w:r>
        <w:rPr>
          <w:sz w:val="24"/>
          <w:szCs w:val="24"/>
        </w:rPr>
        <w:t>firmach które</w:t>
      </w:r>
      <w:proofErr w:type="gramEnd"/>
      <w:r>
        <w:rPr>
          <w:sz w:val="24"/>
          <w:szCs w:val="24"/>
        </w:rPr>
        <w:t xml:space="preserve"> nie udzielają pożyczek opartych o pomoc publiczną.</w:t>
      </w:r>
    </w:p>
    <w:p w:rsidR="00632DD4" w:rsidRDefault="00632DD4" w:rsidP="00632DD4">
      <w:pPr>
        <w:pStyle w:val="Akapitzlist"/>
        <w:rPr>
          <w:sz w:val="24"/>
          <w:szCs w:val="24"/>
        </w:rPr>
      </w:pPr>
    </w:p>
    <w:p w:rsidR="00D215C7" w:rsidRDefault="00D215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Dodano kolumnę Id do tabeli </w:t>
      </w:r>
      <w:proofErr w:type="spellStart"/>
      <w:r>
        <w:rPr>
          <w:sz w:val="24"/>
          <w:szCs w:val="24"/>
        </w:rPr>
        <w:t>terminarz_hist</w:t>
      </w:r>
      <w:proofErr w:type="spellEnd"/>
    </w:p>
    <w:p w:rsidR="00632DD4" w:rsidRPr="00632DD4" w:rsidRDefault="00632DD4" w:rsidP="00632DD4">
      <w:pPr>
        <w:pStyle w:val="Akapitzlist"/>
        <w:rPr>
          <w:sz w:val="24"/>
          <w:szCs w:val="24"/>
        </w:rPr>
      </w:pPr>
    </w:p>
    <w:p w:rsidR="00632DD4" w:rsidRDefault="00632DD4" w:rsidP="00632DD4">
      <w:pPr>
        <w:pStyle w:val="Akapitzlist"/>
        <w:rPr>
          <w:sz w:val="24"/>
          <w:szCs w:val="24"/>
        </w:rPr>
      </w:pPr>
    </w:p>
    <w:p w:rsidR="00D215C7" w:rsidRDefault="00D215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Zablokowano do edycji kolumny w tabeli opłaty</w:t>
      </w:r>
    </w:p>
    <w:p w:rsidR="00632DD4" w:rsidRDefault="00632DD4" w:rsidP="00632DD4">
      <w:pPr>
        <w:pStyle w:val="Akapitzlist"/>
        <w:rPr>
          <w:sz w:val="24"/>
          <w:szCs w:val="24"/>
        </w:rPr>
      </w:pPr>
    </w:p>
    <w:p w:rsidR="00D215C7" w:rsidRDefault="00D215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Dodano </w:t>
      </w:r>
      <w:proofErr w:type="gramStart"/>
      <w:r>
        <w:rPr>
          <w:sz w:val="24"/>
          <w:szCs w:val="24"/>
        </w:rPr>
        <w:t>klawisz</w:t>
      </w:r>
      <w:proofErr w:type="gramEnd"/>
      <w:r>
        <w:rPr>
          <w:sz w:val="24"/>
          <w:szCs w:val="24"/>
        </w:rPr>
        <w:t xml:space="preserve"> Edycja w opcje opłaty.</w:t>
      </w:r>
    </w:p>
    <w:p w:rsidR="00632DD4" w:rsidRPr="00632DD4" w:rsidRDefault="00632DD4" w:rsidP="00632DD4">
      <w:pPr>
        <w:pStyle w:val="Akapitzlist"/>
        <w:rPr>
          <w:sz w:val="24"/>
          <w:szCs w:val="24"/>
        </w:rPr>
      </w:pPr>
    </w:p>
    <w:p w:rsidR="00632DD4" w:rsidRDefault="00632DD4" w:rsidP="00632DD4">
      <w:pPr>
        <w:pStyle w:val="Akapitzlist"/>
        <w:rPr>
          <w:sz w:val="24"/>
          <w:szCs w:val="24"/>
        </w:rPr>
      </w:pPr>
    </w:p>
    <w:p w:rsidR="00821817" w:rsidRDefault="0082181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B23D1">
        <w:rPr>
          <w:sz w:val="24"/>
          <w:szCs w:val="24"/>
          <w:highlight w:val="yellow"/>
        </w:rPr>
        <w:t>Zmiana w tworzenie not na odsetki karne</w:t>
      </w:r>
      <w:r>
        <w:rPr>
          <w:sz w:val="24"/>
          <w:szCs w:val="24"/>
        </w:rPr>
        <w:t xml:space="preserve">, w systemie umożliwiono tworzenie not odsetkowych nawet codziennie. System po utworzeniu not odznacza </w:t>
      </w:r>
      <w:proofErr w:type="gramStart"/>
      <w:r>
        <w:rPr>
          <w:sz w:val="24"/>
          <w:szCs w:val="24"/>
        </w:rPr>
        <w:t>dokumenty jako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wyfakturowane</w:t>
      </w:r>
      <w:proofErr w:type="spellEnd"/>
      <w:r>
        <w:rPr>
          <w:sz w:val="24"/>
          <w:szCs w:val="24"/>
        </w:rPr>
        <w:t xml:space="preserve">. Kolejne uruchomienie opcji fakturującej powoduje </w:t>
      </w:r>
      <w:proofErr w:type="spellStart"/>
      <w:r>
        <w:rPr>
          <w:sz w:val="24"/>
          <w:szCs w:val="24"/>
        </w:rPr>
        <w:t>wyfakturowanie</w:t>
      </w:r>
      <w:proofErr w:type="spellEnd"/>
      <w:r>
        <w:rPr>
          <w:sz w:val="24"/>
          <w:szCs w:val="24"/>
        </w:rPr>
        <w:t xml:space="preserve"> tylko nowych dokumentów.</w:t>
      </w:r>
    </w:p>
    <w:p w:rsidR="00875F3B" w:rsidRDefault="00875F3B" w:rsidP="00875F3B">
      <w:pPr>
        <w:pStyle w:val="Akapitzlist"/>
        <w:rPr>
          <w:sz w:val="24"/>
          <w:szCs w:val="24"/>
        </w:rPr>
      </w:pPr>
    </w:p>
    <w:p w:rsidR="00875F3B" w:rsidRPr="00875F3B" w:rsidRDefault="00875F3B" w:rsidP="00875F3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t xml:space="preserve">W rejestrze pomocy publicznej (Umowy Info </w:t>
      </w:r>
      <w:r>
        <w:sym w:font="Wingdings" w:char="F0E0"/>
      </w:r>
      <w:r>
        <w:t xml:space="preserve"> menu </w:t>
      </w:r>
      <w:r>
        <w:sym w:font="Wingdings" w:char="F0E0"/>
      </w:r>
      <w:r>
        <w:t xml:space="preserve"> Pomoc Publiczna) dodano dodatkową kolumnę </w:t>
      </w:r>
      <w:r w:rsidRPr="00875F3B">
        <w:rPr>
          <w:b/>
        </w:rPr>
        <w:t>Data kursu</w:t>
      </w:r>
      <w:r>
        <w:t xml:space="preserve">. W polu tym zawarta jest data kursu </w:t>
      </w:r>
      <w:proofErr w:type="gramStart"/>
      <w:r>
        <w:t>euro jakiego</w:t>
      </w:r>
      <w:proofErr w:type="gramEnd"/>
      <w:r>
        <w:t xml:space="preserve"> użyto do wyliczenia pomocy de </w:t>
      </w:r>
      <w:proofErr w:type="spellStart"/>
      <w:r>
        <w:t>minimis</w:t>
      </w:r>
      <w:proofErr w:type="spellEnd"/>
      <w:r>
        <w:t xml:space="preserve">. W przypadku różnic między datą </w:t>
      </w:r>
      <w:proofErr w:type="gramStart"/>
      <w:r>
        <w:t xml:space="preserve">podpisania , </w:t>
      </w:r>
      <w:proofErr w:type="gramEnd"/>
      <w:r>
        <w:t>a datą kursu ta druga podświetli się na czerwono.</w:t>
      </w:r>
    </w:p>
    <w:p w:rsidR="00875F3B" w:rsidRDefault="00875F3B" w:rsidP="00875F3B"/>
    <w:p w:rsidR="00875F3B" w:rsidRDefault="00875F3B" w:rsidP="00875F3B">
      <w:r>
        <w:rPr>
          <w:noProof/>
          <w:lang w:eastAsia="pl-PL"/>
        </w:rPr>
        <w:drawing>
          <wp:inline distT="0" distB="0" distL="0" distR="0" wp14:anchorId="4840946E" wp14:editId="708B25C9">
            <wp:extent cx="5753100" cy="1790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B" w:rsidRDefault="00875F3B" w:rsidP="00875F3B">
      <w:pPr>
        <w:pStyle w:val="Akapitzlist"/>
      </w:pPr>
    </w:p>
    <w:p w:rsidR="00875F3B" w:rsidRDefault="00875F3B" w:rsidP="00875F3B">
      <w:pPr>
        <w:pStyle w:val="Akapitzlist"/>
      </w:pPr>
    </w:p>
    <w:p w:rsidR="00632DD4" w:rsidRDefault="00632DD4" w:rsidP="00632DD4">
      <w:bookmarkStart w:id="0" w:name="_GoBack"/>
      <w:bookmarkEnd w:id="0"/>
    </w:p>
    <w:p w:rsidR="00632DD4" w:rsidRDefault="00632DD4" w:rsidP="00632DD4"/>
    <w:p w:rsidR="00632DD4" w:rsidRDefault="00632DD4" w:rsidP="00632DD4">
      <w:pPr>
        <w:pStyle w:val="Akapitzlist"/>
        <w:numPr>
          <w:ilvl w:val="0"/>
          <w:numId w:val="15"/>
        </w:numPr>
      </w:pPr>
      <w:r>
        <w:t>Dodano możliwość podglądu historii zmian wprowadzonych w opłatach (przy produktach i przy umowach info)</w:t>
      </w:r>
    </w:p>
    <w:p w:rsidR="00632DD4" w:rsidRDefault="00632DD4" w:rsidP="00632DD4">
      <w:r>
        <w:rPr>
          <w:noProof/>
          <w:lang w:eastAsia="pl-PL"/>
        </w:rPr>
        <w:drawing>
          <wp:inline distT="0" distB="0" distL="0" distR="0" wp14:anchorId="1075C289" wp14:editId="10B4BA6B">
            <wp:extent cx="5753100" cy="2990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D4" w:rsidRDefault="00632DD4" w:rsidP="00632DD4">
      <w:pPr>
        <w:pStyle w:val="Akapitzlist"/>
        <w:numPr>
          <w:ilvl w:val="0"/>
          <w:numId w:val="15"/>
        </w:numPr>
      </w:pPr>
      <w:r>
        <w:t>W danych umowy na zakładce Windykacji komorniczej wyjaśniono skrót pojęcia KZAWE w „dymku” podpowiedzi.</w:t>
      </w:r>
    </w:p>
    <w:p w:rsidR="00632DD4" w:rsidRDefault="00632DD4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82BAF7" wp14:editId="3F4B9812">
            <wp:extent cx="4695825" cy="1066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3D" w:rsidRPr="001E077C" w:rsidRDefault="00D1403D" w:rsidP="001E077C">
      <w:pPr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632DD4">
        <w:t xml:space="preserve"> 4.17U</w:t>
      </w:r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3" w:rsidRDefault="006C7903" w:rsidP="004825D0">
      <w:pPr>
        <w:spacing w:after="0" w:line="240" w:lineRule="auto"/>
      </w:pPr>
      <w:r>
        <w:separator/>
      </w:r>
    </w:p>
  </w:endnote>
  <w:endnote w:type="continuationSeparator" w:id="0">
    <w:p w:rsidR="006C7903" w:rsidRDefault="006C7903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3" w:rsidRDefault="006C7903" w:rsidP="004825D0">
      <w:pPr>
        <w:spacing w:after="0" w:line="240" w:lineRule="auto"/>
      </w:pPr>
      <w:r>
        <w:separator/>
      </w:r>
    </w:p>
  </w:footnote>
  <w:footnote w:type="continuationSeparator" w:id="0">
    <w:p w:rsidR="006C7903" w:rsidRDefault="006C7903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64D6"/>
    <w:multiLevelType w:val="hybridMultilevel"/>
    <w:tmpl w:val="90E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CFC"/>
    <w:multiLevelType w:val="hybridMultilevel"/>
    <w:tmpl w:val="50E25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0F0C"/>
    <w:multiLevelType w:val="hybridMultilevel"/>
    <w:tmpl w:val="CBCE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3"/>
  </w:num>
  <w:num w:numId="17">
    <w:abstractNumId w:val="16"/>
  </w:num>
  <w:num w:numId="18">
    <w:abstractNumId w:val="14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36CAE"/>
    <w:rsid w:val="00050B73"/>
    <w:rsid w:val="0006277B"/>
    <w:rsid w:val="00070538"/>
    <w:rsid w:val="000843F4"/>
    <w:rsid w:val="000A54C1"/>
    <w:rsid w:val="000A6DE3"/>
    <w:rsid w:val="000B231B"/>
    <w:rsid w:val="000B4769"/>
    <w:rsid w:val="000C0608"/>
    <w:rsid w:val="000C586C"/>
    <w:rsid w:val="000D112E"/>
    <w:rsid w:val="000E4F6F"/>
    <w:rsid w:val="00103D9A"/>
    <w:rsid w:val="00105B8E"/>
    <w:rsid w:val="00105E9B"/>
    <w:rsid w:val="00106E90"/>
    <w:rsid w:val="00110799"/>
    <w:rsid w:val="00124B26"/>
    <w:rsid w:val="00124D05"/>
    <w:rsid w:val="001273DE"/>
    <w:rsid w:val="00131607"/>
    <w:rsid w:val="001352F5"/>
    <w:rsid w:val="00142919"/>
    <w:rsid w:val="0014549F"/>
    <w:rsid w:val="001627AB"/>
    <w:rsid w:val="00162A94"/>
    <w:rsid w:val="00166866"/>
    <w:rsid w:val="00180CD0"/>
    <w:rsid w:val="0018318F"/>
    <w:rsid w:val="001873AC"/>
    <w:rsid w:val="00193448"/>
    <w:rsid w:val="001A1C93"/>
    <w:rsid w:val="001B388A"/>
    <w:rsid w:val="001D4B0B"/>
    <w:rsid w:val="001E077C"/>
    <w:rsid w:val="001E0A7D"/>
    <w:rsid w:val="001E266E"/>
    <w:rsid w:val="001F561C"/>
    <w:rsid w:val="00202208"/>
    <w:rsid w:val="0020752F"/>
    <w:rsid w:val="002145F7"/>
    <w:rsid w:val="0022452C"/>
    <w:rsid w:val="002323F8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334C"/>
    <w:rsid w:val="002E4D91"/>
    <w:rsid w:val="002F20FF"/>
    <w:rsid w:val="00302B12"/>
    <w:rsid w:val="00305819"/>
    <w:rsid w:val="00305A4B"/>
    <w:rsid w:val="00321807"/>
    <w:rsid w:val="00322541"/>
    <w:rsid w:val="00337FA8"/>
    <w:rsid w:val="0034488C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3E6812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6CBE"/>
    <w:rsid w:val="00497F62"/>
    <w:rsid w:val="004C1498"/>
    <w:rsid w:val="004C3423"/>
    <w:rsid w:val="004C35BB"/>
    <w:rsid w:val="004C7B96"/>
    <w:rsid w:val="004C7F47"/>
    <w:rsid w:val="004E2C15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77001"/>
    <w:rsid w:val="0058023A"/>
    <w:rsid w:val="0058046D"/>
    <w:rsid w:val="00591723"/>
    <w:rsid w:val="0059179F"/>
    <w:rsid w:val="00597E05"/>
    <w:rsid w:val="005A3B74"/>
    <w:rsid w:val="005B4EBB"/>
    <w:rsid w:val="005B5911"/>
    <w:rsid w:val="005C0DBA"/>
    <w:rsid w:val="005C6E14"/>
    <w:rsid w:val="005F600A"/>
    <w:rsid w:val="005F6E24"/>
    <w:rsid w:val="00603FA6"/>
    <w:rsid w:val="00610923"/>
    <w:rsid w:val="00632DD4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C7903"/>
    <w:rsid w:val="006D1A6A"/>
    <w:rsid w:val="006D41A5"/>
    <w:rsid w:val="006D6662"/>
    <w:rsid w:val="006E24F3"/>
    <w:rsid w:val="006E3123"/>
    <w:rsid w:val="006E7416"/>
    <w:rsid w:val="007068BA"/>
    <w:rsid w:val="00706F70"/>
    <w:rsid w:val="00710C5E"/>
    <w:rsid w:val="0071338C"/>
    <w:rsid w:val="00720E52"/>
    <w:rsid w:val="007315A8"/>
    <w:rsid w:val="007356A8"/>
    <w:rsid w:val="007503A1"/>
    <w:rsid w:val="007543F0"/>
    <w:rsid w:val="00767DAB"/>
    <w:rsid w:val="0077355A"/>
    <w:rsid w:val="007836A8"/>
    <w:rsid w:val="007846D7"/>
    <w:rsid w:val="00792018"/>
    <w:rsid w:val="007C1422"/>
    <w:rsid w:val="007E16D4"/>
    <w:rsid w:val="008013AD"/>
    <w:rsid w:val="00806509"/>
    <w:rsid w:val="008166D0"/>
    <w:rsid w:val="00821817"/>
    <w:rsid w:val="00822413"/>
    <w:rsid w:val="0082451C"/>
    <w:rsid w:val="00836F4E"/>
    <w:rsid w:val="0084239A"/>
    <w:rsid w:val="0084555C"/>
    <w:rsid w:val="00872A01"/>
    <w:rsid w:val="00875F3B"/>
    <w:rsid w:val="0088111E"/>
    <w:rsid w:val="00883531"/>
    <w:rsid w:val="00884E2E"/>
    <w:rsid w:val="008B0AEC"/>
    <w:rsid w:val="008D739F"/>
    <w:rsid w:val="008D7ABE"/>
    <w:rsid w:val="008E3C21"/>
    <w:rsid w:val="008E5C73"/>
    <w:rsid w:val="008F3611"/>
    <w:rsid w:val="009210CC"/>
    <w:rsid w:val="0093302C"/>
    <w:rsid w:val="009560E4"/>
    <w:rsid w:val="00962413"/>
    <w:rsid w:val="009711EA"/>
    <w:rsid w:val="00971541"/>
    <w:rsid w:val="00972C8D"/>
    <w:rsid w:val="00977958"/>
    <w:rsid w:val="00984AFE"/>
    <w:rsid w:val="00987CE5"/>
    <w:rsid w:val="009A20D9"/>
    <w:rsid w:val="009B4B03"/>
    <w:rsid w:val="009B6ADD"/>
    <w:rsid w:val="009B7551"/>
    <w:rsid w:val="009C32DB"/>
    <w:rsid w:val="009D5591"/>
    <w:rsid w:val="009E1D57"/>
    <w:rsid w:val="00A00366"/>
    <w:rsid w:val="00A41B67"/>
    <w:rsid w:val="00A45468"/>
    <w:rsid w:val="00A459BF"/>
    <w:rsid w:val="00A51E11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94B3A"/>
    <w:rsid w:val="00BA0D8F"/>
    <w:rsid w:val="00BA5A2B"/>
    <w:rsid w:val="00BB1A79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17B5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1A54"/>
    <w:rsid w:val="00CC559A"/>
    <w:rsid w:val="00CC5E95"/>
    <w:rsid w:val="00CC6E81"/>
    <w:rsid w:val="00CD0094"/>
    <w:rsid w:val="00CD0BBB"/>
    <w:rsid w:val="00CD3054"/>
    <w:rsid w:val="00CD4C80"/>
    <w:rsid w:val="00CF67F8"/>
    <w:rsid w:val="00D1403D"/>
    <w:rsid w:val="00D215C7"/>
    <w:rsid w:val="00D41EA8"/>
    <w:rsid w:val="00D46E36"/>
    <w:rsid w:val="00D56DBF"/>
    <w:rsid w:val="00D8200B"/>
    <w:rsid w:val="00D838E9"/>
    <w:rsid w:val="00D940CA"/>
    <w:rsid w:val="00D94D01"/>
    <w:rsid w:val="00DB7D46"/>
    <w:rsid w:val="00DD55E1"/>
    <w:rsid w:val="00DD7BD4"/>
    <w:rsid w:val="00DE3059"/>
    <w:rsid w:val="00DF3CD1"/>
    <w:rsid w:val="00E04B46"/>
    <w:rsid w:val="00E2008E"/>
    <w:rsid w:val="00E21910"/>
    <w:rsid w:val="00E30F21"/>
    <w:rsid w:val="00E367C6"/>
    <w:rsid w:val="00E50671"/>
    <w:rsid w:val="00E60AB7"/>
    <w:rsid w:val="00E67C72"/>
    <w:rsid w:val="00E7413A"/>
    <w:rsid w:val="00EC3A5B"/>
    <w:rsid w:val="00ED0C71"/>
    <w:rsid w:val="00ED13AC"/>
    <w:rsid w:val="00ED14DD"/>
    <w:rsid w:val="00EE0304"/>
    <w:rsid w:val="00F24065"/>
    <w:rsid w:val="00F242DC"/>
    <w:rsid w:val="00F5073C"/>
    <w:rsid w:val="00F5122E"/>
    <w:rsid w:val="00F541C4"/>
    <w:rsid w:val="00F72480"/>
    <w:rsid w:val="00F8276E"/>
    <w:rsid w:val="00FA1D7C"/>
    <w:rsid w:val="00FB23D1"/>
    <w:rsid w:val="00FB25FB"/>
    <w:rsid w:val="00FB4FE1"/>
    <w:rsid w:val="00FC2892"/>
    <w:rsid w:val="00FC38E2"/>
    <w:rsid w:val="00FC47FD"/>
    <w:rsid w:val="00FC73C7"/>
    <w:rsid w:val="00FE2935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7</cp:revision>
  <dcterms:created xsi:type="dcterms:W3CDTF">2014-11-12T12:43:00Z</dcterms:created>
  <dcterms:modified xsi:type="dcterms:W3CDTF">2014-11-27T09:27:00Z</dcterms:modified>
</cp:coreProperties>
</file>